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40" w:rsidRDefault="00A17040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7040">
        <w:rPr>
          <w:rFonts w:ascii="Times New Roman" w:hAnsi="Times New Roman" w:cs="Times New Roman"/>
          <w:b/>
          <w:sz w:val="28"/>
          <w:szCs w:val="28"/>
        </w:rPr>
        <w:t xml:space="preserve">Среднемесячный размер заработной платы, </w:t>
      </w:r>
    </w:p>
    <w:p w:rsidR="00A17040" w:rsidRDefault="00A17040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40">
        <w:rPr>
          <w:rFonts w:ascii="Times New Roman" w:hAnsi="Times New Roman" w:cs="Times New Roman"/>
          <w:b/>
          <w:sz w:val="28"/>
          <w:szCs w:val="28"/>
        </w:rPr>
        <w:t xml:space="preserve">сложившийся в крупных и средних организациях </w:t>
      </w:r>
    </w:p>
    <w:p w:rsidR="00A17040" w:rsidRDefault="00A17040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4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</w:t>
      </w:r>
    </w:p>
    <w:p w:rsidR="00710774" w:rsidRDefault="00A17040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40">
        <w:rPr>
          <w:rFonts w:ascii="Times New Roman" w:hAnsi="Times New Roman" w:cs="Times New Roman"/>
          <w:b/>
          <w:sz w:val="28"/>
          <w:szCs w:val="28"/>
        </w:rPr>
        <w:t>по состоянию на 1 января 20</w:t>
      </w:r>
      <w:r w:rsidR="005959B8">
        <w:rPr>
          <w:rFonts w:ascii="Times New Roman" w:hAnsi="Times New Roman" w:cs="Times New Roman"/>
          <w:b/>
          <w:sz w:val="28"/>
          <w:szCs w:val="28"/>
        </w:rPr>
        <w:t>2</w:t>
      </w:r>
      <w:r w:rsidR="00FC09EC">
        <w:rPr>
          <w:rFonts w:ascii="Times New Roman" w:hAnsi="Times New Roman" w:cs="Times New Roman"/>
          <w:b/>
          <w:sz w:val="28"/>
          <w:szCs w:val="28"/>
        </w:rPr>
        <w:t>4</w:t>
      </w:r>
      <w:r w:rsidRPr="00A170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7040" w:rsidRDefault="00A17040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465"/>
        <w:gridCol w:w="1923"/>
      </w:tblGrid>
      <w:tr w:rsidR="00A17040" w:rsidTr="00FC09EC">
        <w:tc>
          <w:tcPr>
            <w:tcW w:w="4957" w:type="dxa"/>
            <w:tcBorders>
              <w:right w:val="single" w:sz="4" w:space="0" w:color="auto"/>
            </w:tcBorders>
          </w:tcPr>
          <w:p w:rsidR="00A17040" w:rsidRDefault="00A17040" w:rsidP="00A17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отрасли, вида экономической деятельности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40" w:rsidRDefault="00A17040" w:rsidP="00A17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Среднемесячный размер заработной платы, рублей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40" w:rsidRDefault="00A17040" w:rsidP="00FC0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Темп роста в сравнении с уровнем  20</w:t>
            </w:r>
            <w:r w:rsidR="00AE04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09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года,%</w:t>
            </w:r>
          </w:p>
        </w:tc>
      </w:tr>
    </w:tbl>
    <w:p w:rsidR="004A4C6B" w:rsidRPr="004A4C6B" w:rsidRDefault="004A4C6B" w:rsidP="004A4C6B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501"/>
        <w:gridCol w:w="1887"/>
      </w:tblGrid>
      <w:tr w:rsidR="004A4C6B" w:rsidRPr="004A4C6B" w:rsidTr="00FC09EC">
        <w:trPr>
          <w:trHeight w:val="373"/>
          <w:tblHeader/>
        </w:trPr>
        <w:tc>
          <w:tcPr>
            <w:tcW w:w="4957" w:type="dxa"/>
          </w:tcPr>
          <w:p w:rsidR="004A4C6B" w:rsidRPr="004A4C6B" w:rsidRDefault="004A4C6B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4A4C6B" w:rsidRPr="004A4C6B" w:rsidRDefault="004A4C6B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4A4C6B" w:rsidRPr="004A4C6B" w:rsidRDefault="004A4C6B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7040" w:rsidTr="00FC09EC">
        <w:trPr>
          <w:trHeight w:val="373"/>
        </w:trPr>
        <w:tc>
          <w:tcPr>
            <w:tcW w:w="4957" w:type="dxa"/>
          </w:tcPr>
          <w:p w:rsidR="00A17040" w:rsidRDefault="00A17040" w:rsidP="00A17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городу-курорту Анапа</w:t>
            </w:r>
          </w:p>
        </w:tc>
        <w:tc>
          <w:tcPr>
            <w:tcW w:w="2501" w:type="dxa"/>
          </w:tcPr>
          <w:p w:rsidR="00A17040" w:rsidRDefault="00FC09EC" w:rsidP="00A17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b/>
                <w:sz w:val="28"/>
                <w:szCs w:val="28"/>
              </w:rPr>
              <w:t>746,5</w:t>
            </w:r>
          </w:p>
        </w:tc>
        <w:tc>
          <w:tcPr>
            <w:tcW w:w="1887" w:type="dxa"/>
          </w:tcPr>
          <w:p w:rsidR="00A17040" w:rsidRDefault="00FC09EC" w:rsidP="00A17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117,4</w:t>
            </w:r>
          </w:p>
        </w:tc>
      </w:tr>
      <w:tr w:rsidR="00A17040" w:rsidRPr="004A4C6B" w:rsidTr="00FC09EC">
        <w:tc>
          <w:tcPr>
            <w:tcW w:w="4957" w:type="dxa"/>
          </w:tcPr>
          <w:p w:rsidR="00A17040" w:rsidRPr="004A4C6B" w:rsidRDefault="00A17040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в том числе по видам экономической деятельности:</w:t>
            </w:r>
          </w:p>
          <w:p w:rsidR="00A17040" w:rsidRPr="004A4C6B" w:rsidRDefault="00A17040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2501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790,5</w:t>
            </w:r>
          </w:p>
        </w:tc>
        <w:tc>
          <w:tcPr>
            <w:tcW w:w="1887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A17040" w:rsidRPr="004A4C6B" w:rsidTr="00FC09EC">
        <w:tc>
          <w:tcPr>
            <w:tcW w:w="4957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501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381,2</w:t>
            </w:r>
          </w:p>
        </w:tc>
        <w:tc>
          <w:tcPr>
            <w:tcW w:w="1887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127,6</w:t>
            </w:r>
          </w:p>
        </w:tc>
      </w:tr>
      <w:tr w:rsidR="00A17040" w:rsidRPr="004A4C6B" w:rsidTr="00FC09EC">
        <w:tc>
          <w:tcPr>
            <w:tcW w:w="4957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01" w:type="dxa"/>
            <w:vAlign w:val="bottom"/>
          </w:tcPr>
          <w:p w:rsidR="00A17040" w:rsidRPr="004A4C6B" w:rsidRDefault="00A17040" w:rsidP="004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4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428,9</w:t>
            </w:r>
          </w:p>
        </w:tc>
        <w:tc>
          <w:tcPr>
            <w:tcW w:w="1887" w:type="dxa"/>
            <w:vAlign w:val="bottom"/>
          </w:tcPr>
          <w:p w:rsidR="00A17040" w:rsidRPr="004A4C6B" w:rsidRDefault="00FC09EC" w:rsidP="004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</w:t>
            </w:r>
          </w:p>
        </w:tc>
      </w:tr>
      <w:tr w:rsidR="00A17040" w:rsidRPr="004A4C6B" w:rsidTr="00FC09EC">
        <w:tc>
          <w:tcPr>
            <w:tcW w:w="4957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01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048,4</w:t>
            </w:r>
          </w:p>
        </w:tc>
        <w:tc>
          <w:tcPr>
            <w:tcW w:w="1887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A17040" w:rsidRPr="004A4C6B" w:rsidTr="00FC09EC">
        <w:tc>
          <w:tcPr>
            <w:tcW w:w="4957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501" w:type="dxa"/>
          </w:tcPr>
          <w:p w:rsidR="00A17040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309,5</w:t>
            </w:r>
          </w:p>
        </w:tc>
        <w:tc>
          <w:tcPr>
            <w:tcW w:w="1887" w:type="dxa"/>
          </w:tcPr>
          <w:p w:rsidR="00A17040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164,5</w:t>
            </w:r>
          </w:p>
        </w:tc>
      </w:tr>
      <w:tr w:rsidR="00A17040" w:rsidRPr="004A4C6B" w:rsidTr="00FC09EC">
        <w:tc>
          <w:tcPr>
            <w:tcW w:w="4957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01" w:type="dxa"/>
            <w:vAlign w:val="bottom"/>
          </w:tcPr>
          <w:p w:rsidR="00A17040" w:rsidRPr="004A4C6B" w:rsidRDefault="00A17040" w:rsidP="004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4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4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800,6</w:t>
            </w:r>
          </w:p>
        </w:tc>
        <w:tc>
          <w:tcPr>
            <w:tcW w:w="1887" w:type="dxa"/>
            <w:vAlign w:val="bottom"/>
          </w:tcPr>
          <w:p w:rsidR="00475254" w:rsidRPr="004A4C6B" w:rsidRDefault="00FC09EC" w:rsidP="00FC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</w:tr>
      <w:tr w:rsidR="00A17040" w:rsidRPr="004A4C6B" w:rsidTr="00FC09EC">
        <w:tc>
          <w:tcPr>
            <w:tcW w:w="4957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2501" w:type="dxa"/>
          </w:tcPr>
          <w:p w:rsidR="00A17040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415,1</w:t>
            </w:r>
          </w:p>
        </w:tc>
        <w:tc>
          <w:tcPr>
            <w:tcW w:w="1887" w:type="dxa"/>
          </w:tcPr>
          <w:p w:rsidR="00A17040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</w:tc>
      </w:tr>
      <w:tr w:rsidR="00A17040" w:rsidRPr="004A4C6B" w:rsidTr="00FC09EC">
        <w:tc>
          <w:tcPr>
            <w:tcW w:w="4957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2501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448,4</w:t>
            </w:r>
          </w:p>
        </w:tc>
        <w:tc>
          <w:tcPr>
            <w:tcW w:w="1887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143,9</w:t>
            </w:r>
          </w:p>
        </w:tc>
      </w:tr>
      <w:tr w:rsidR="008877C8" w:rsidRPr="004A4C6B" w:rsidTr="00FC09EC">
        <w:tc>
          <w:tcPr>
            <w:tcW w:w="4957" w:type="dxa"/>
          </w:tcPr>
          <w:p w:rsidR="008877C8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2501" w:type="dxa"/>
          </w:tcPr>
          <w:p w:rsidR="008877C8" w:rsidRPr="004A4C6B" w:rsidRDefault="008877C8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8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789,9</w:t>
            </w:r>
          </w:p>
        </w:tc>
        <w:tc>
          <w:tcPr>
            <w:tcW w:w="1887" w:type="dxa"/>
          </w:tcPr>
          <w:p w:rsidR="008877C8" w:rsidRPr="004A4C6B" w:rsidRDefault="008877C8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8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</w:tr>
      <w:tr w:rsidR="00475254" w:rsidRPr="004A4C6B" w:rsidTr="00FC09EC">
        <w:tc>
          <w:tcPr>
            <w:tcW w:w="4957" w:type="dxa"/>
          </w:tcPr>
          <w:p w:rsidR="00475254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2501" w:type="dxa"/>
          </w:tcPr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654,4</w:t>
            </w:r>
          </w:p>
        </w:tc>
        <w:tc>
          <w:tcPr>
            <w:tcW w:w="1887" w:type="dxa"/>
          </w:tcPr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111,7</w:t>
            </w:r>
          </w:p>
        </w:tc>
      </w:tr>
      <w:tr w:rsidR="00475254" w:rsidRPr="004A4C6B" w:rsidTr="00FC09EC">
        <w:tc>
          <w:tcPr>
            <w:tcW w:w="4957" w:type="dxa"/>
          </w:tcPr>
          <w:p w:rsidR="00475254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2501" w:type="dxa"/>
          </w:tcPr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083,4</w:t>
            </w:r>
          </w:p>
        </w:tc>
        <w:tc>
          <w:tcPr>
            <w:tcW w:w="1887" w:type="dxa"/>
          </w:tcPr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475254" w:rsidRPr="004A4C6B" w:rsidTr="00FC09EC">
        <w:tc>
          <w:tcPr>
            <w:tcW w:w="4957" w:type="dxa"/>
          </w:tcPr>
          <w:p w:rsidR="00475254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2501" w:type="dxa"/>
          </w:tcPr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662,4</w:t>
            </w:r>
          </w:p>
        </w:tc>
        <w:tc>
          <w:tcPr>
            <w:tcW w:w="1887" w:type="dxa"/>
          </w:tcPr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</w:tr>
      <w:tr w:rsidR="00475254" w:rsidRPr="004A4C6B" w:rsidTr="00FC09EC">
        <w:tc>
          <w:tcPr>
            <w:tcW w:w="4957" w:type="dxa"/>
          </w:tcPr>
          <w:p w:rsidR="00475254" w:rsidRPr="004A4C6B" w:rsidRDefault="004A4C6B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2501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313,3</w:t>
            </w:r>
          </w:p>
        </w:tc>
        <w:tc>
          <w:tcPr>
            <w:tcW w:w="1887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112,7</w:t>
            </w:r>
          </w:p>
        </w:tc>
      </w:tr>
      <w:tr w:rsidR="004A4C6B" w:rsidRPr="004A4C6B" w:rsidTr="00FC09EC">
        <w:tc>
          <w:tcPr>
            <w:tcW w:w="4957" w:type="dxa"/>
          </w:tcPr>
          <w:p w:rsidR="004A4C6B" w:rsidRPr="004A4C6B" w:rsidRDefault="004A4C6B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01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1887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4A4C6B" w:rsidRPr="004A4C6B" w:rsidTr="00FC09EC">
        <w:tc>
          <w:tcPr>
            <w:tcW w:w="4957" w:type="dxa"/>
          </w:tcPr>
          <w:p w:rsidR="004A4C6B" w:rsidRPr="004A4C6B" w:rsidRDefault="004A4C6B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01" w:type="dxa"/>
          </w:tcPr>
          <w:p w:rsidR="004A4C6B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190,5</w:t>
            </w:r>
          </w:p>
        </w:tc>
        <w:tc>
          <w:tcPr>
            <w:tcW w:w="1887" w:type="dxa"/>
          </w:tcPr>
          <w:p w:rsidR="004A4C6B" w:rsidRPr="004A4C6B" w:rsidRDefault="00FC09EC" w:rsidP="00CD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113,1</w:t>
            </w:r>
          </w:p>
        </w:tc>
      </w:tr>
      <w:tr w:rsidR="004A4C6B" w:rsidRPr="004A4C6B" w:rsidTr="00FC09EC">
        <w:tc>
          <w:tcPr>
            <w:tcW w:w="4957" w:type="dxa"/>
          </w:tcPr>
          <w:p w:rsidR="004A4C6B" w:rsidRPr="004A4C6B" w:rsidRDefault="004A4C6B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2501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87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</w:tr>
      <w:tr w:rsidR="004A4C6B" w:rsidRPr="004A4C6B" w:rsidTr="00FC09EC">
        <w:tc>
          <w:tcPr>
            <w:tcW w:w="4957" w:type="dxa"/>
          </w:tcPr>
          <w:p w:rsidR="004A4C6B" w:rsidRPr="004A4C6B" w:rsidRDefault="004A4C6B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01" w:type="dxa"/>
            <w:vAlign w:val="bottom"/>
          </w:tcPr>
          <w:p w:rsidR="004A4C6B" w:rsidRPr="004A4C6B" w:rsidRDefault="004A4C6B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FC09EC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500,5</w:t>
            </w:r>
          </w:p>
        </w:tc>
        <w:tc>
          <w:tcPr>
            <w:tcW w:w="1887" w:type="dxa"/>
            <w:vAlign w:val="bottom"/>
          </w:tcPr>
          <w:p w:rsidR="004A4C6B" w:rsidRPr="004A4C6B" w:rsidRDefault="004A4C6B" w:rsidP="00FC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FC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FC09EC" w:rsidP="00FC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119,3</w:t>
            </w:r>
          </w:p>
        </w:tc>
      </w:tr>
      <w:tr w:rsidR="004A4C6B" w:rsidRPr="004A4C6B" w:rsidTr="00FC09EC">
        <w:tc>
          <w:tcPr>
            <w:tcW w:w="4957" w:type="dxa"/>
          </w:tcPr>
          <w:p w:rsidR="004A4C6B" w:rsidRPr="004A4C6B" w:rsidRDefault="004A4C6B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2501" w:type="dxa"/>
            <w:vAlign w:val="bottom"/>
          </w:tcPr>
          <w:p w:rsidR="004A4C6B" w:rsidRPr="004A4C6B" w:rsidRDefault="00FC09EC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C09EC">
              <w:rPr>
                <w:rFonts w:ascii="Times New Roman" w:hAnsi="Times New Roman" w:cs="Times New Roman"/>
                <w:sz w:val="28"/>
                <w:szCs w:val="28"/>
              </w:rPr>
              <w:t>642,1</w:t>
            </w:r>
          </w:p>
        </w:tc>
        <w:tc>
          <w:tcPr>
            <w:tcW w:w="1887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FC09EC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117,6</w:t>
            </w:r>
          </w:p>
        </w:tc>
      </w:tr>
    </w:tbl>
    <w:p w:rsidR="00A17040" w:rsidRPr="004A4C6B" w:rsidRDefault="00A17040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7C8" w:rsidRPr="004A4C6B" w:rsidRDefault="008877C8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7C8" w:rsidRPr="008877C8" w:rsidRDefault="008877C8" w:rsidP="00887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C6B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Pr="004A4C6B">
        <w:rPr>
          <w:rFonts w:ascii="Times New Roman" w:hAnsi="Times New Roman" w:cs="Times New Roman"/>
          <w:sz w:val="28"/>
          <w:szCs w:val="28"/>
        </w:rPr>
        <w:t>Краснодарстата</w:t>
      </w:r>
      <w:proofErr w:type="spellEnd"/>
    </w:p>
    <w:sectPr w:rsidR="008877C8" w:rsidRPr="008877C8" w:rsidSect="004A4C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10"/>
    <w:rsid w:val="00475254"/>
    <w:rsid w:val="004A4C6B"/>
    <w:rsid w:val="005959B8"/>
    <w:rsid w:val="005B7089"/>
    <w:rsid w:val="00710774"/>
    <w:rsid w:val="007F1A10"/>
    <w:rsid w:val="008877C8"/>
    <w:rsid w:val="00931A21"/>
    <w:rsid w:val="00A17040"/>
    <w:rsid w:val="00AA1307"/>
    <w:rsid w:val="00AC404D"/>
    <w:rsid w:val="00AE04DE"/>
    <w:rsid w:val="00B40BB7"/>
    <w:rsid w:val="00CC5282"/>
    <w:rsid w:val="00CD62E0"/>
    <w:rsid w:val="00F239CB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DD442-3878-4E28-A071-45068136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E771-EF44-46DD-A527-94BBCE66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Киришьян</dc:creator>
  <cp:keywords/>
  <dc:description/>
  <cp:lastModifiedBy>Киришьян Анна Артемовна</cp:lastModifiedBy>
  <cp:revision>2</cp:revision>
  <cp:lastPrinted>2020-02-21T12:02:00Z</cp:lastPrinted>
  <dcterms:created xsi:type="dcterms:W3CDTF">2024-04-02T14:26:00Z</dcterms:created>
  <dcterms:modified xsi:type="dcterms:W3CDTF">2024-04-02T14:26:00Z</dcterms:modified>
</cp:coreProperties>
</file>